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8" w:rsidRDefault="00F46268" w:rsidP="00F46268">
      <w:pPr>
        <w:rPr>
          <w:b/>
          <w:sz w:val="32"/>
          <w:szCs w:val="32"/>
        </w:rPr>
      </w:pPr>
      <w:r>
        <w:rPr>
          <w:b/>
          <w:sz w:val="32"/>
          <w:szCs w:val="32"/>
        </w:rPr>
        <w:t>Nuestros estatutos</w:t>
      </w:r>
    </w:p>
    <w:p w:rsidR="00F46268" w:rsidRPr="00282F82" w:rsidRDefault="00F46268" w:rsidP="00F46268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Artículo 1. Nombre                                                                                                                                                         </w:t>
      </w:r>
      <w:r w:rsidRPr="00282F82">
        <w:rPr>
          <w:color w:val="000000" w:themeColor="text1"/>
          <w:sz w:val="24"/>
          <w:szCs w:val="24"/>
        </w:rPr>
        <w:t>La empresa funcionará bajo el nombre de “25 Artistas de la Ilusión”.</w:t>
      </w:r>
    </w:p>
    <w:p w:rsidR="00F46268" w:rsidRPr="00282F82" w:rsidRDefault="00F46268" w:rsidP="00F462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Artículo 2. Objeto social                                                                                                                                                 </w:t>
      </w:r>
      <w:r w:rsidRPr="00282F82">
        <w:rPr>
          <w:sz w:val="24"/>
          <w:szCs w:val="24"/>
        </w:rPr>
        <w:t>Nuestra empresa tiene la siguiente actividad: Artesanía</w:t>
      </w:r>
    </w:p>
    <w:p w:rsidR="00F46268" w:rsidRPr="00282F82" w:rsidRDefault="00F46268" w:rsidP="00F462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Artículo 3. Duración                                                                                                                                                        </w:t>
      </w:r>
      <w:r w:rsidRPr="00282F82">
        <w:rPr>
          <w:sz w:val="24"/>
          <w:szCs w:val="24"/>
        </w:rPr>
        <w:t>La empresa se constituye el día 26/1/2018</w:t>
      </w:r>
    </w:p>
    <w:p w:rsidR="00F46268" w:rsidRPr="00282F82" w:rsidRDefault="00F46268" w:rsidP="00F46268">
      <w:pPr>
        <w:ind w:right="-427"/>
        <w:rPr>
          <w:sz w:val="24"/>
          <w:szCs w:val="24"/>
        </w:rPr>
      </w:pPr>
      <w:r>
        <w:rPr>
          <w:b/>
          <w:sz w:val="24"/>
          <w:szCs w:val="24"/>
        </w:rPr>
        <w:t xml:space="preserve">Artículo 4. Domicilio                                                                                                                                                       </w:t>
      </w:r>
      <w:r w:rsidRPr="00282F82">
        <w:rPr>
          <w:sz w:val="24"/>
          <w:szCs w:val="24"/>
        </w:rPr>
        <w:t xml:space="preserve">El domicilio social queda establecido en el Colegio </w:t>
      </w:r>
      <w:proofErr w:type="spellStart"/>
      <w:r w:rsidRPr="00282F82">
        <w:rPr>
          <w:sz w:val="24"/>
          <w:szCs w:val="24"/>
        </w:rPr>
        <w:t>Montedeva</w:t>
      </w:r>
      <w:proofErr w:type="spellEnd"/>
      <w:r w:rsidRPr="00282F82">
        <w:rPr>
          <w:sz w:val="24"/>
          <w:szCs w:val="24"/>
        </w:rPr>
        <w:t>, calle Pepe Ortiz s/n. Gijón.</w:t>
      </w:r>
    </w:p>
    <w:p w:rsidR="00F46268" w:rsidRPr="00282F82" w:rsidRDefault="00F46268" w:rsidP="00F462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Artículo 5. El capital                                                                                                                                                        </w:t>
      </w:r>
      <w:r w:rsidRPr="00282F82">
        <w:rPr>
          <w:sz w:val="24"/>
          <w:szCs w:val="24"/>
        </w:rPr>
        <w:t>El capital se fija en 75 euros. Se divide en 25 participaciones de 3 euros por cada socio/a.</w:t>
      </w:r>
    </w:p>
    <w:p w:rsidR="00F46268" w:rsidRPr="00282F82" w:rsidRDefault="00F46268" w:rsidP="00F462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Artículo 6. Las cuentas                                                                                                                                                     </w:t>
      </w:r>
      <w:r w:rsidRPr="00282F82">
        <w:rPr>
          <w:sz w:val="24"/>
          <w:szCs w:val="24"/>
        </w:rPr>
        <w:t>Los informes de cuentas se presentarán semanalmente.</w:t>
      </w:r>
    </w:p>
    <w:p w:rsidR="00F46268" w:rsidRPr="00282F82" w:rsidRDefault="00F46268" w:rsidP="00F46268">
      <w:pPr>
        <w:rPr>
          <w:sz w:val="24"/>
          <w:szCs w:val="24"/>
        </w:rPr>
      </w:pPr>
      <w:r w:rsidRPr="00C76D7D">
        <w:rPr>
          <w:b/>
          <w:sz w:val="24"/>
          <w:szCs w:val="24"/>
        </w:rPr>
        <w:t xml:space="preserve">Artículo 7. Recuperación de la inversión                                                                                                                    </w:t>
      </w:r>
      <w:r w:rsidRPr="00282F82">
        <w:rPr>
          <w:sz w:val="24"/>
          <w:szCs w:val="24"/>
        </w:rPr>
        <w:t>Una vez finalizada la venta, todos los socios podrán recuperar su dinero.</w:t>
      </w:r>
    </w:p>
    <w:p w:rsidR="00F46268" w:rsidRDefault="00F46268" w:rsidP="00F46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8. Utilización de los beneficios.</w:t>
      </w:r>
    </w:p>
    <w:p w:rsidR="00F46268" w:rsidRDefault="00F46268" w:rsidP="00F46268">
      <w:pPr>
        <w:rPr>
          <w:sz w:val="24"/>
          <w:szCs w:val="24"/>
        </w:rPr>
      </w:pPr>
      <w:r w:rsidRPr="00282F82">
        <w:rPr>
          <w:sz w:val="24"/>
          <w:szCs w:val="24"/>
        </w:rPr>
        <w:t>Con los beneficios obtenidos se hace una actividad conjunta y el 10% será destinado a la ONG “Asociación contra el cáncer infantil”.</w:t>
      </w:r>
    </w:p>
    <w:p w:rsidR="00F46268" w:rsidRPr="00282F82" w:rsidRDefault="00F46268" w:rsidP="00F46268">
      <w:pPr>
        <w:rPr>
          <w:b/>
          <w:sz w:val="24"/>
          <w:szCs w:val="24"/>
        </w:rPr>
      </w:pPr>
      <w:r w:rsidRPr="00282F82">
        <w:rPr>
          <w:b/>
          <w:sz w:val="24"/>
          <w:szCs w:val="24"/>
        </w:rPr>
        <w:t>Artículo 9. Cargos de la cooperativa.</w:t>
      </w:r>
    </w:p>
    <w:p w:rsidR="00F46268" w:rsidRPr="00282F82" w:rsidRDefault="00F46268" w:rsidP="00F4626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82F82">
        <w:rPr>
          <w:sz w:val="24"/>
          <w:szCs w:val="24"/>
        </w:rPr>
        <w:t>Presidente:</w:t>
      </w:r>
      <w:r>
        <w:rPr>
          <w:sz w:val="24"/>
          <w:szCs w:val="24"/>
        </w:rPr>
        <w:t xml:space="preserve"> Celia.</w:t>
      </w:r>
    </w:p>
    <w:p w:rsidR="00F46268" w:rsidRPr="00282F82" w:rsidRDefault="00F46268" w:rsidP="00F4626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82F82">
        <w:rPr>
          <w:sz w:val="24"/>
          <w:szCs w:val="24"/>
        </w:rPr>
        <w:t>Secretaria:</w:t>
      </w:r>
      <w:r>
        <w:rPr>
          <w:sz w:val="24"/>
          <w:szCs w:val="24"/>
        </w:rPr>
        <w:t xml:space="preserve"> Andrea.</w:t>
      </w:r>
    </w:p>
    <w:p w:rsidR="00F46268" w:rsidRPr="00282F82" w:rsidRDefault="00F46268" w:rsidP="00F4626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82F82">
        <w:rPr>
          <w:sz w:val="24"/>
          <w:szCs w:val="24"/>
        </w:rPr>
        <w:t>Tesoreras:</w:t>
      </w:r>
      <w:r>
        <w:rPr>
          <w:sz w:val="24"/>
          <w:szCs w:val="24"/>
        </w:rPr>
        <w:t xml:space="preserve"> Sara y Carolina.</w:t>
      </w:r>
    </w:p>
    <w:p w:rsidR="00F46268" w:rsidRPr="00282F82" w:rsidRDefault="00F46268" w:rsidP="00F4626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82F82">
        <w:rPr>
          <w:sz w:val="24"/>
          <w:szCs w:val="24"/>
        </w:rPr>
        <w:t>Equipo de Publicidad y Venta: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Enol</w:t>
      </w:r>
      <w:proofErr w:type="spellEnd"/>
      <w:r>
        <w:rPr>
          <w:sz w:val="24"/>
          <w:szCs w:val="24"/>
        </w:rPr>
        <w:t>, Álvaro, Sergio y Beltrán.</w:t>
      </w:r>
    </w:p>
    <w:p w:rsidR="00F46268" w:rsidRPr="00282F82" w:rsidRDefault="00F46268" w:rsidP="00F4626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82F82">
        <w:rPr>
          <w:sz w:val="24"/>
          <w:szCs w:val="24"/>
        </w:rPr>
        <w:t>Encargado de Comunicaciones:</w:t>
      </w:r>
      <w:r>
        <w:rPr>
          <w:sz w:val="24"/>
          <w:szCs w:val="24"/>
        </w:rPr>
        <w:t xml:space="preserve"> Lucas.</w:t>
      </w:r>
    </w:p>
    <w:p w:rsidR="00F46268" w:rsidRDefault="00F46268" w:rsidP="00F4626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82F82">
        <w:rPr>
          <w:sz w:val="24"/>
          <w:szCs w:val="24"/>
        </w:rPr>
        <w:t>Equipo Informático:</w:t>
      </w:r>
      <w:r>
        <w:rPr>
          <w:sz w:val="24"/>
          <w:szCs w:val="24"/>
        </w:rPr>
        <w:t xml:space="preserve"> Aitana y Marco.</w:t>
      </w:r>
    </w:p>
    <w:p w:rsidR="00F46268" w:rsidRPr="00F46268" w:rsidRDefault="00F46268" w:rsidP="00F46268">
      <w:pPr>
        <w:pStyle w:val="Prrafodelista"/>
        <w:spacing w:after="0" w:line="240" w:lineRule="auto"/>
        <w:rPr>
          <w:sz w:val="24"/>
          <w:szCs w:val="24"/>
        </w:rPr>
      </w:pPr>
    </w:p>
    <w:p w:rsidR="00F46268" w:rsidRDefault="00F46268" w:rsidP="00F46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10. Derechos.</w:t>
      </w:r>
    </w:p>
    <w:p w:rsidR="00F46268" w:rsidRPr="00E707EA" w:rsidRDefault="00F46268" w:rsidP="00F46268">
      <w:pPr>
        <w:pStyle w:val="Prrafodelista"/>
        <w:numPr>
          <w:ilvl w:val="0"/>
          <w:numId w:val="2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 w:rsidRPr="00E707EA">
        <w:rPr>
          <w:rFonts w:asciiTheme="minorHAnsi" w:hAnsiTheme="minorHAnsi"/>
          <w:sz w:val="24"/>
          <w:szCs w:val="24"/>
        </w:rPr>
        <w:t>Elegir por votación los productos a elaborar.</w:t>
      </w:r>
    </w:p>
    <w:p w:rsidR="00F46268" w:rsidRPr="00E707EA" w:rsidRDefault="00F46268" w:rsidP="00F46268">
      <w:pPr>
        <w:pStyle w:val="Prrafodelista"/>
        <w:numPr>
          <w:ilvl w:val="0"/>
          <w:numId w:val="2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 w:rsidRPr="00E707EA">
        <w:rPr>
          <w:rFonts w:asciiTheme="minorHAnsi" w:hAnsiTheme="minorHAnsi"/>
          <w:sz w:val="24"/>
          <w:szCs w:val="24"/>
        </w:rPr>
        <w:t>Que el trabajo realizado sea equitativo, que haya igualdad.</w:t>
      </w:r>
    </w:p>
    <w:p w:rsidR="00F46268" w:rsidRDefault="00F46268" w:rsidP="00F46268">
      <w:pPr>
        <w:pStyle w:val="Prrafodelista"/>
        <w:numPr>
          <w:ilvl w:val="0"/>
          <w:numId w:val="2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 w:rsidRPr="00E707EA">
        <w:rPr>
          <w:rFonts w:asciiTheme="minorHAnsi" w:hAnsiTheme="minorHAnsi"/>
          <w:sz w:val="24"/>
          <w:szCs w:val="24"/>
        </w:rPr>
        <w:t>Votar las decisiones que tome la cooperativa.</w:t>
      </w:r>
    </w:p>
    <w:p w:rsidR="00F46268" w:rsidRPr="00E707EA" w:rsidRDefault="00F46268" w:rsidP="00F46268">
      <w:pPr>
        <w:pStyle w:val="Prrafodelista"/>
        <w:numPr>
          <w:ilvl w:val="0"/>
          <w:numId w:val="2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Las faltas de respeto o el incumplimiento de las responsabilidades asumidas, puede conllevar la expulsión de la cooperativa de un </w:t>
      </w:r>
      <w:proofErr w:type="spellStart"/>
      <w:r>
        <w:rPr>
          <w:rFonts w:asciiTheme="minorHAnsi" w:hAnsiTheme="minorHAnsi"/>
          <w:sz w:val="24"/>
          <w:szCs w:val="24"/>
        </w:rPr>
        <w:t>sociao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F46268" w:rsidRPr="00F46268" w:rsidRDefault="00F46268" w:rsidP="00F46268">
      <w:pPr>
        <w:rPr>
          <w:b/>
          <w:sz w:val="4"/>
          <w:szCs w:val="4"/>
        </w:rPr>
      </w:pPr>
    </w:p>
    <w:p w:rsidR="00F46268" w:rsidRDefault="00F46268" w:rsidP="00F46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11. Deberes.</w:t>
      </w:r>
    </w:p>
    <w:p w:rsidR="00F46268" w:rsidRPr="00E707EA" w:rsidRDefault="00F46268" w:rsidP="00F46268">
      <w:pPr>
        <w:pStyle w:val="Prrafodelista"/>
        <w:numPr>
          <w:ilvl w:val="0"/>
          <w:numId w:val="1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 w:rsidRPr="00E707EA">
        <w:rPr>
          <w:rFonts w:asciiTheme="minorHAnsi" w:hAnsiTheme="minorHAnsi"/>
          <w:sz w:val="24"/>
          <w:szCs w:val="24"/>
        </w:rPr>
        <w:t>No apropiarse de los productos</w:t>
      </w:r>
    </w:p>
    <w:p w:rsidR="00F46268" w:rsidRDefault="00F46268" w:rsidP="00F46268">
      <w:pPr>
        <w:pStyle w:val="Prrafodelista"/>
        <w:numPr>
          <w:ilvl w:val="0"/>
          <w:numId w:val="1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 w:rsidRPr="00E707EA">
        <w:rPr>
          <w:rFonts w:asciiTheme="minorHAnsi" w:hAnsiTheme="minorHAnsi"/>
          <w:sz w:val="24"/>
          <w:szCs w:val="24"/>
        </w:rPr>
        <w:t xml:space="preserve">Respetar el trabajo de </w:t>
      </w:r>
      <w:r>
        <w:rPr>
          <w:rFonts w:asciiTheme="minorHAnsi" w:hAnsiTheme="minorHAnsi"/>
          <w:sz w:val="24"/>
          <w:szCs w:val="24"/>
        </w:rPr>
        <w:t>todos los socios.</w:t>
      </w:r>
    </w:p>
    <w:p w:rsidR="00F46268" w:rsidRPr="00E707EA" w:rsidRDefault="00F46268" w:rsidP="00F46268">
      <w:pPr>
        <w:pStyle w:val="Prrafodelista"/>
        <w:numPr>
          <w:ilvl w:val="0"/>
          <w:numId w:val="1"/>
        </w:numPr>
        <w:spacing w:after="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Cumplir con las responsabilidades asumidas.</w:t>
      </w:r>
    </w:p>
    <w:p w:rsidR="00F46268" w:rsidRDefault="00F46268" w:rsidP="00F46268">
      <w:pPr>
        <w:rPr>
          <w:b/>
          <w:sz w:val="24"/>
          <w:szCs w:val="24"/>
        </w:rPr>
      </w:pPr>
    </w:p>
    <w:p w:rsidR="00F46268" w:rsidRPr="00282F82" w:rsidRDefault="00F46268" w:rsidP="00F46268">
      <w:pPr>
        <w:rPr>
          <w:b/>
          <w:sz w:val="24"/>
          <w:szCs w:val="24"/>
        </w:rPr>
      </w:pPr>
    </w:p>
    <w:p w:rsidR="00F46268" w:rsidRPr="00F363BE" w:rsidRDefault="00F46268" w:rsidP="00F46268">
      <w:pPr>
        <w:rPr>
          <w:b/>
          <w:sz w:val="24"/>
          <w:szCs w:val="24"/>
        </w:rPr>
      </w:pPr>
    </w:p>
    <w:p w:rsidR="005266C0" w:rsidRDefault="005266C0"/>
    <w:sectPr w:rsidR="005266C0" w:rsidSect="00F46268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99"/>
    <w:multiLevelType w:val="hybridMultilevel"/>
    <w:tmpl w:val="310E5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72022"/>
    <w:multiLevelType w:val="hybridMultilevel"/>
    <w:tmpl w:val="C8B6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9E6"/>
    <w:multiLevelType w:val="hybridMultilevel"/>
    <w:tmpl w:val="ED2C5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6268"/>
    <w:rsid w:val="005266C0"/>
    <w:rsid w:val="00F4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26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2018-01-26T15:53:00Z</dcterms:created>
  <dcterms:modified xsi:type="dcterms:W3CDTF">2018-01-26T15:54:00Z</dcterms:modified>
</cp:coreProperties>
</file>